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5031740</wp:posOffset>
            </wp:positionH>
            <wp:positionV relativeFrom="paragraph">
              <wp:posOffset>-1238250</wp:posOffset>
            </wp:positionV>
            <wp:extent cx="1080135" cy="608330"/>
            <wp:effectExtent l="0" t="0" r="0" b="0"/>
            <wp:wrapNone/>
            <wp:docPr id="1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Edital 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31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/202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6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 – Anexo 2</w:t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Style w:val="Fontepargpadro"/>
          <w:rFonts w:eastAsia="Georgia Pro" w:cs="Georgia Pro" w:ascii="Georgia pro" w:hAnsi="Georgia pro"/>
          <w:b/>
          <w:bCs/>
          <w:sz w:val="26"/>
          <w:szCs w:val="26"/>
          <w:u w:val="none"/>
        </w:rPr>
        <w:t>Declaração de Situação Familiar – com família estabelecida</w:t>
      </w:r>
    </w:p>
    <w:p>
      <w:pPr>
        <w:pStyle w:val="Normal1"/>
        <w:spacing w:lineRule="auto" w:line="360" w:before="0" w:after="0"/>
        <w:jc w:val="center"/>
        <w:rPr>
          <w:rStyle w:val="Fontepargpadro"/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Eu, ________________________________________, portadora/portador de CPF nº _____________________, aluna/aluno regularmente matriculada/matriculado no curso de Mestrado em Música da UNESPAR, candidata/candidato à bolsa, declaro para os devidos fins que possuo família estabelecida, conforme indicado abaixo: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(    ) cônjuge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(    ) companheira ou companheiro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(  ) filha, filho, filhas ou filhos, dependentes para fim de Imposto de Renda, em número de _____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(    ) outros dependentes, em número de _____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Por ser verdade firmo a presente declaração. 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end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Curitiba, _____ de </w:t>
      </w:r>
      <w:r>
        <w:rPr>
          <w:rFonts w:ascii="Georgia pro" w:hAnsi="Georgia pro"/>
          <w:sz w:val="26"/>
          <w:szCs w:val="26"/>
        </w:rPr>
        <w:t>julh</w:t>
      </w:r>
      <w:r>
        <w:rPr>
          <w:rFonts w:ascii="Georgia pro" w:hAnsi="Georgia pro"/>
          <w:sz w:val="26"/>
          <w:szCs w:val="26"/>
        </w:rPr>
        <w:t xml:space="preserve">o de 2026. </w:t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______________________________________</w:t>
      </w:r>
    </w:p>
    <w:p>
      <w:pPr>
        <w:pStyle w:val="Normal1"/>
        <w:spacing w:lineRule="auto" w:line="360" w:before="0" w:after="0"/>
        <w:jc w:val="center"/>
        <w:rPr/>
      </w:pPr>
      <w:r>
        <w:rPr>
          <w:rFonts w:ascii="Georgia pro" w:hAnsi="Georgia pro"/>
          <w:sz w:val="26"/>
          <w:szCs w:val="26"/>
        </w:rPr>
        <w:t xml:space="preserve">(assinatura) </w:t>
        <w:br/>
        <w:br/>
      </w:r>
    </w:p>
    <w:p>
      <w:pPr>
        <w:pStyle w:val="Normal1"/>
        <w:spacing w:lineRule="auto" w:line="360" w:before="0" w:after="0"/>
        <w:jc w:val="both"/>
        <w:rPr>
          <w:rFonts w:ascii="Georgia pro" w:hAnsi="Georgia pro" w:eastAsia="Georgia Pro" w:cs="Georgia Pro"/>
          <w:b/>
          <w:bCs/>
          <w:sz w:val="28"/>
          <w:szCs w:val="28"/>
        </w:rPr>
      </w:pPr>
      <w:r>
        <w:rPr>
          <w:rFonts w:eastAsia="Georgia Pro" w:cs="Georgia Pro" w:ascii="Georgia pro" w:hAnsi="Georgia pro"/>
          <w:b/>
          <w:bCs/>
          <w:sz w:val="28"/>
          <w:szCs w:val="28"/>
        </w:rPr>
      </w:r>
    </w:p>
    <w:p>
      <w:pPr>
        <w:pStyle w:val="Normal1"/>
        <w:spacing w:lineRule="auto" w:line="360" w:before="0" w:after="0"/>
        <w:ind w:firstLine="708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567" w:top="2547" w:footer="567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swiss"/>
    <w:pitch w:val="variable"/>
  </w:font>
  <w:font w:name="Wingding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Sitka Heading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2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3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MS Gothic" w:cs="Times New Roman"/>
      <w:color w:val="2F5496"/>
      <w:sz w:val="32"/>
      <w:szCs w:val="32"/>
    </w:rPr>
  </w:style>
  <w:style w:type="character" w:styleId="Fontepargpadro">
    <w:name w:val="Fonte parág. padrão"/>
    <w:qFormat/>
    <w:rPr/>
  </w:style>
  <w:style w:type="character" w:styleId="Hyperlink1">
    <w:name w:val="Hyperlink1"/>
    <w:basedOn w:val="Fontepargpadro"/>
    <w:qFormat/>
    <w:rPr>
      <w:color w:val="0563C1"/>
      <w:u w:val="single"/>
    </w:rPr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Ttulo1Char">
    <w:name w:val="Título 1 Char"/>
    <w:basedOn w:val="Fontepargpadro"/>
    <w:qFormat/>
    <w:rPr>
      <w:rFonts w:ascii="Calibri Light" w:hAnsi="Calibri Light" w:eastAsia="MS Gothic" w:cs="Times New Roman"/>
      <w:color w:val="2F5496"/>
      <w:sz w:val="32"/>
      <w:szCs w:val="32"/>
    </w:rPr>
  </w:style>
  <w:style w:type="character" w:styleId="WWCharLFO2LVL1">
    <w:name w:val="WW_CharLFO2LVL1"/>
    <w:qFormat/>
    <w:rPr>
      <w:rFonts w:ascii="Arial" w:hAnsi="Arial"/>
    </w:rPr>
  </w:style>
  <w:style w:type="character" w:styleId="WWCharLFO3LVL1">
    <w:name w:val="WW_CharLFO3LVL1"/>
    <w:qFormat/>
    <w:rPr>
      <w:rFonts w:ascii="Arial" w:hAnsi="Arial"/>
    </w:rPr>
  </w:style>
  <w:style w:type="character" w:styleId="WWCharLFO4LVL1">
    <w:name w:val="WW_CharLFO4LVL1"/>
    <w:qFormat/>
    <w:rPr>
      <w:rFonts w:ascii="Symbol" w:hAnsi="Symbol"/>
    </w:rPr>
  </w:style>
  <w:style w:type="character" w:styleId="WWCharLFO4LVL2">
    <w:name w:val="WW_CharLFO4LVL2"/>
    <w:qFormat/>
    <w:rPr>
      <w:rFonts w:ascii="Courier New" w:hAnsi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user"/>
    <w:qFormat/>
    <w:pPr>
      <w:suppressLineNumbers/>
    </w:pPr>
    <w:rPr/>
  </w:style>
  <w:style w:type="paragraph" w:styleId="Footer">
    <w:name w:val="footer"/>
    <w:basedOn w:val="Cabealhoerodapuser"/>
    <w:qFormat/>
    <w:pPr>
      <w:suppressLineNumbers/>
    </w:pPr>
    <w:rPr/>
  </w:style>
  <w:style w:type="paragraph" w:styleId="TableParagraph">
    <w:name w:val="Table Paragraph"/>
    <w:basedOn w:val="Normal1"/>
    <w:qFormat/>
    <w:pPr>
      <w:widowControl w:val="false"/>
      <w:suppressAutoHyphens w:val="true"/>
      <w:spacing w:before="0" w:after="0"/>
    </w:pPr>
    <w:rPr>
      <w:rFonts w:ascii="Arial MT" w:hAnsi="Arial MT" w:eastAsia="Arial MT" w:cs="Arial MT"/>
      <w:lang w:val="pt-PT"/>
    </w:rPr>
  </w:style>
  <w:style w:type="paragraph" w:styleId="PargrafodaLista">
    <w:name w:val="Parágrafo da Lista"/>
    <w:basedOn w:val="Normal1"/>
    <w:qFormat/>
    <w:pPr>
      <w:tabs>
        <w:tab w:val="clear" w:pos="708"/>
      </w:tabs>
      <w:suppressAutoHyphens w:val="true"/>
      <w:ind w:start="720"/>
    </w:pPr>
    <w:rPr/>
  </w:style>
  <w:style w:type="paragraph" w:styleId="Contedodatabelauser">
    <w:name w:val="Conteúdo da tabela (user)"/>
    <w:basedOn w:val="Normal1"/>
    <w:qFormat/>
    <w:pPr>
      <w:widowControl w:val="false"/>
      <w:suppressAutoHyphens w:val="true"/>
    </w:pPr>
    <w:rPr>
      <w:rFonts w:ascii="Liberation Serif" w:hAnsi="Liberation Serif" w:eastAsia="NSimSun" w:cs="Arial"/>
      <w:sz w:val="24"/>
      <w:szCs w:val="24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LibreOffice/25.2.7.2$Windows_X86_64 LibreOffice_project/5cbfd1ab6520636bb5f7b99185aa69bd7456825d</Application>
  <AppVersion>15.0000</AppVersion>
  <Pages>1</Pages>
  <Words>141</Words>
  <Characters>892</Characters>
  <CharactersWithSpaces>1037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2026-07-10T08:00:10Z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